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B0B9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Inżynieria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297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B0B9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6D297A">
              <w:rPr>
                <w:rStyle w:val="tlid-translation"/>
                <w:sz w:val="20"/>
                <w:lang w:val="en"/>
              </w:rPr>
              <w:t>Data engineering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B52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B52B0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52B0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52B0C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52B0C" w:rsidP="00B52B0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52B0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52B0C">
              <w:rPr>
                <w:b/>
                <w:sz w:val="16"/>
                <w:szCs w:val="16"/>
              </w:rPr>
              <w:t>ZIM-IN-1S-06L-44_2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52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52B0C" w:rsidRDefault="00ED11F9" w:rsidP="00B52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52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52B0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516" w:rsidRPr="00BE7F1E" w:rsidRDefault="00BE7F1E" w:rsidP="006D297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BE7F1E">
              <w:rPr>
                <w:rFonts w:cs="Arial"/>
                <w:i w:val="0"/>
                <w:sz w:val="16"/>
                <w:szCs w:val="16"/>
              </w:rPr>
              <w:t xml:space="preserve">Celem zajęć jest przybliżenie słuchaczom wielodyscyplinarnego obszaru nauki związanego z inżynierią danych, a obejmującego zagadnienia związane m.in. z podstawowymi pojęciami w tym zakresie, tj. dane, informacja, wiedza, oraz szeregiem zagadnień dotyczących przetwarzania danych, systemów bazodanowych, wydobywania informacji oraz analizy danych. </w:t>
            </w:r>
          </w:p>
          <w:p w:rsidR="00EE3516" w:rsidRPr="00BE7F1E" w:rsidRDefault="00EE3516" w:rsidP="00EE3516">
            <w:pPr>
              <w:rPr>
                <w:lang w:eastAsia="pl-PL"/>
              </w:rPr>
            </w:pPr>
          </w:p>
          <w:p w:rsidR="006D297A" w:rsidRDefault="006D297A" w:rsidP="006D297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Zagadnienia wstępne, dane jako zasób </w:t>
            </w:r>
            <w:r w:rsidR="00EE3516">
              <w:rPr>
                <w:rFonts w:ascii="Arial" w:hAnsi="Arial" w:cs="Arial"/>
                <w:sz w:val="16"/>
                <w:szCs w:val="16"/>
              </w:rPr>
              <w:t>– metody kolekcji danych „twardych” i „miękkich”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Teoria i praktyka przetwarzania danych, </w:t>
            </w:r>
            <w:r w:rsidR="00EE3516">
              <w:rPr>
                <w:rFonts w:ascii="Arial" w:hAnsi="Arial" w:cs="Arial"/>
                <w:sz w:val="16"/>
                <w:szCs w:val="16"/>
              </w:rPr>
              <w:t>badanie spójn</w:t>
            </w:r>
            <w:r>
              <w:rPr>
                <w:rFonts w:ascii="Arial" w:hAnsi="Arial" w:cs="Arial"/>
                <w:sz w:val="16"/>
                <w:szCs w:val="16"/>
              </w:rPr>
              <w:t>ości oraz zależności w</w:t>
            </w:r>
            <w:r w:rsidR="00EE351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danych, metody redukcji wymiarowości w danych;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Jakość danych w systemach informatycznych;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Procesy tworzenia i przetwarzania danych;</w:t>
            </w:r>
          </w:p>
          <w:p w:rsidR="006D297A" w:rsidRDefault="00EE3516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D297A">
              <w:rPr>
                <w:rFonts w:ascii="Arial" w:hAnsi="Arial" w:cs="Arial"/>
                <w:sz w:val="16"/>
                <w:szCs w:val="16"/>
              </w:rPr>
              <w:t>efiniowanie zmiennych i struktur danych, typowe wyrażenia, agregacja, przetwarzanie w grupach</w:t>
            </w:r>
          </w:p>
          <w:p w:rsidR="006D297A" w:rsidRDefault="00EE3516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6D297A">
              <w:rPr>
                <w:rFonts w:ascii="Arial" w:hAnsi="Arial" w:cs="Arial"/>
                <w:sz w:val="16"/>
                <w:szCs w:val="16"/>
              </w:rPr>
              <w:t>etody przetwarzania danych i języki przetwarzania danych, podstawy programowania: skrypty i funkcje, podstawy analizy numerycznej</w:t>
            </w:r>
            <w:r>
              <w:rPr>
                <w:rFonts w:ascii="Arial" w:hAnsi="Arial" w:cs="Arial"/>
                <w:sz w:val="16"/>
                <w:szCs w:val="16"/>
              </w:rPr>
              <w:t>, wizualizacja danych</w:t>
            </w:r>
          </w:p>
          <w:p w:rsidR="006D297A" w:rsidRPr="00EE3516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3516">
              <w:rPr>
                <w:rFonts w:ascii="Arial" w:hAnsi="Arial" w:cs="Arial"/>
                <w:sz w:val="16"/>
                <w:szCs w:val="16"/>
              </w:rPr>
              <w:t>Zarządzanie danymi,</w:t>
            </w:r>
            <w:r w:rsidR="00EE3516" w:rsidRPr="00EE3516">
              <w:rPr>
                <w:rFonts w:ascii="Arial" w:hAnsi="Arial" w:cs="Arial"/>
                <w:sz w:val="16"/>
                <w:szCs w:val="16"/>
              </w:rPr>
              <w:t xml:space="preserve"> ewolucja systemów informacyjnych</w:t>
            </w:r>
            <w:r w:rsidRPr="00EE3516">
              <w:rPr>
                <w:rFonts w:ascii="Arial" w:hAnsi="Arial" w:cs="Arial"/>
                <w:sz w:val="16"/>
                <w:szCs w:val="16"/>
              </w:rPr>
              <w:t>;</w:t>
            </w:r>
            <w:r w:rsidR="00EE3516" w:rsidRPr="00EE35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3516">
              <w:rPr>
                <w:rFonts w:ascii="Arial" w:hAnsi="Arial" w:cs="Arial"/>
                <w:sz w:val="16"/>
                <w:szCs w:val="16"/>
              </w:rPr>
              <w:t>t</w:t>
            </w:r>
            <w:r w:rsidRPr="00EE3516">
              <w:rPr>
                <w:rFonts w:ascii="Arial" w:hAnsi="Arial" w:cs="Arial"/>
                <w:sz w:val="16"/>
                <w:szCs w:val="16"/>
              </w:rPr>
              <w:t xml:space="preserve">echnologie informatyczne wspomagające gromadzenie, przetwarzanie i udostępnianie danych 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Techniki eksploracji danych.</w:t>
            </w:r>
          </w:p>
          <w:p w:rsidR="00EE3516" w:rsidRDefault="00EE3516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Analizy statystyczne typowe w procesach przetwarzania danych – przykłady zastosowań w medycynie i finansach</w:t>
            </w:r>
          </w:p>
          <w:p w:rsidR="00EE3516" w:rsidRDefault="00EE3516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Analizy Data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Miningowe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– skuteczność prognoz</w:t>
            </w:r>
            <w:r w:rsidR="00BE7F1E">
              <w:rPr>
                <w:rFonts w:ascii="Arial" w:hAnsi="Arial" w:cs="Arial"/>
                <w:sz w:val="16"/>
                <w:szCs w:val="16"/>
              </w:rPr>
              <w:t xml:space="preserve"> – przykłady zastosowań w medycynie i finansach</w:t>
            </w:r>
          </w:p>
          <w:p w:rsidR="006D297A" w:rsidRDefault="006D297A" w:rsidP="006D29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D297A" w:rsidRDefault="006D297A" w:rsidP="006D297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zajęć laboratoryjnych: </w:t>
            </w:r>
          </w:p>
          <w:p w:rsidR="006D297A" w:rsidRDefault="00BE7F1E" w:rsidP="008058C4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Badanie j</w:t>
            </w:r>
            <w:r w:rsidR="006D297A">
              <w:rPr>
                <w:rFonts w:ascii="Arial" w:hAnsi="Arial" w:cs="Arial"/>
                <w:sz w:val="16"/>
                <w:szCs w:val="16"/>
              </w:rPr>
              <w:t>akoś</w:t>
            </w:r>
            <w:r>
              <w:rPr>
                <w:rFonts w:ascii="Arial" w:hAnsi="Arial" w:cs="Arial"/>
                <w:sz w:val="16"/>
                <w:szCs w:val="16"/>
              </w:rPr>
              <w:t>ci</w:t>
            </w:r>
            <w:r w:rsidR="006D297A">
              <w:rPr>
                <w:rFonts w:ascii="Arial" w:hAnsi="Arial" w:cs="Arial"/>
                <w:sz w:val="16"/>
                <w:szCs w:val="16"/>
              </w:rPr>
              <w:t xml:space="preserve"> danych w systemach informatycznych – zlokalizowanie i zdefiniowanie problemu, zaproponowanie rozwiązania, realizacja rozwiązania;</w:t>
            </w:r>
          </w:p>
          <w:p w:rsidR="006D297A" w:rsidRDefault="006D297A" w:rsidP="008058C4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 danych i obliczenia numeryczne – przygotowanie zdefiniowanego zestawu danych z relacyjnej bazy danych oraz weryfikacja kompletności danych, jakości danych; wykorzystanie danych do przeprowadzenia analizy numerycznej oraz wizualizacji danych;</w:t>
            </w:r>
          </w:p>
          <w:p w:rsidR="00CF30C4" w:rsidRDefault="00BE7F1E" w:rsidP="008058C4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</w:t>
            </w:r>
            <w:r w:rsidR="006D297A" w:rsidRPr="00BE7F1E">
              <w:rPr>
                <w:rFonts w:ascii="Arial" w:hAnsi="Arial" w:cs="Arial"/>
                <w:sz w:val="16"/>
                <w:szCs w:val="16"/>
              </w:rPr>
              <w:t xml:space="preserve"> danych - wykorzystanie technologii informatycznych w celu przeprowadzenia procesu pozyskiwania wiedzy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D297A" w:rsidRPr="00BE7F1E">
              <w:rPr>
                <w:rFonts w:ascii="Arial" w:hAnsi="Arial" w:cs="Arial"/>
                <w:sz w:val="16"/>
                <w:szCs w:val="16"/>
              </w:rPr>
              <w:t>danych dostępnych w bazie danych analiza i rozwiązanie postawionego problemu praktycznego.</w:t>
            </w:r>
          </w:p>
          <w:p w:rsidR="000C2E45" w:rsidRPr="00BE7F1E" w:rsidRDefault="000C2E45" w:rsidP="008058C4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Analizy danych „miękkich” np. eksperckich</w:t>
            </w:r>
          </w:p>
          <w:p w:rsidR="006D297A" w:rsidRPr="00582090" w:rsidRDefault="006D297A" w:rsidP="006D297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D1FD9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3D1FD9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Pr="003D1FD9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ED11F9" w:rsidRPr="006D34A0" w:rsidRDefault="006D34A0" w:rsidP="00EE3516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3D1FD9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EE3516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>...;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A21AC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</w:p>
          <w:p w:rsidR="00A21ACD" w:rsidRPr="00582090" w:rsidRDefault="00A21ACD" w:rsidP="00A21AC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7C0C00" w:rsidRPr="007C0C00" w:rsidRDefault="007C0C00" w:rsidP="007C0C00">
            <w:pPr>
              <w:spacing w:line="240" w:lineRule="auto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>1. Ma podstawową wiedzę w zakresie standardów i norm technicznych w informatyce.</w:t>
            </w:r>
          </w:p>
          <w:p w:rsidR="007C0C00" w:rsidRPr="007C0C00" w:rsidRDefault="007C0C00" w:rsidP="007C0C00">
            <w:pPr>
              <w:spacing w:line="240" w:lineRule="auto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>2. Posiada podstawową wiedzę na temat metod gromadzenia, przetwarzania i analizy danych (bez względu na ich pochodzenie) oraz wyciągania wniosków na tej podstawie.</w:t>
            </w:r>
          </w:p>
          <w:p w:rsidR="00ED11F9" w:rsidRPr="00582090" w:rsidRDefault="00ED11F9" w:rsidP="00263F1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C0C00" w:rsidRPr="007C0C00" w:rsidRDefault="00263F1E" w:rsidP="007C0C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C0C00">
              <w:rPr>
                <w:sz w:val="16"/>
                <w:szCs w:val="16"/>
              </w:rPr>
              <w:t xml:space="preserve">. </w:t>
            </w:r>
            <w:r w:rsidR="007C0C00" w:rsidRPr="007C0C00">
              <w:rPr>
                <w:sz w:val="16"/>
                <w:szCs w:val="16"/>
              </w:rPr>
              <w:t xml:space="preserve"> 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  <w:p w:rsidR="007C0C00" w:rsidRPr="007C0C00" w:rsidRDefault="007C0C00" w:rsidP="007C0C00">
            <w:pPr>
              <w:spacing w:line="240" w:lineRule="auto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 xml:space="preserve">2. Ma umiejętność budowy prostych systemów bazodanowych, wykorzystujących przynajmniej </w:t>
            </w:r>
            <w:r w:rsidRPr="007C0C00">
              <w:rPr>
                <w:sz w:val="16"/>
                <w:szCs w:val="16"/>
              </w:rPr>
              <w:lastRenderedPageBreak/>
              <w:t>jeden z najbardziej popularnych systemów zarządzania bazą danych oraz posiada umiejętność utrzymywania systemów bazodanowych</w:t>
            </w:r>
          </w:p>
          <w:p w:rsidR="007C0C00" w:rsidRPr="00263F1E" w:rsidRDefault="007C0C00" w:rsidP="007C0C0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>3. Potrafi posługiwać się specjalistycznym oprogramowaniem użytkowym lub projektowym do rozwiązywania praktycznych zadań i problemów informatycznych</w:t>
            </w:r>
            <w:r w:rsidRPr="000B5C3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Default="00ED11F9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lastRenderedPageBreak/>
              <w:t>Kompetencje:</w:t>
            </w:r>
          </w:p>
          <w:p w:rsidR="007C0C00" w:rsidRDefault="007C0C00" w:rsidP="007C0C00">
            <w:pPr>
              <w:spacing w:line="240" w:lineRule="auto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 xml:space="preserve">1. Rozumie potrzebę </w:t>
            </w:r>
            <w:proofErr w:type="spellStart"/>
            <w:r w:rsidRPr="007C0C00">
              <w:rPr>
                <w:sz w:val="16"/>
                <w:szCs w:val="16"/>
              </w:rPr>
              <w:t>zachowań</w:t>
            </w:r>
            <w:proofErr w:type="spellEnd"/>
            <w:r w:rsidRPr="007C0C00">
              <w:rPr>
                <w:sz w:val="16"/>
                <w:szCs w:val="16"/>
              </w:rPr>
              <w:t xml:space="preserve"> profesjonalnych i przestrzegania zasad etyki, w tym uczciwości</w:t>
            </w:r>
          </w:p>
          <w:p w:rsid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C0C00" w:rsidRP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7C0C0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A21ACD" w:rsidP="00A21AC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projektowe</w:t>
            </w:r>
          </w:p>
          <w:p w:rsidR="00A21ACD" w:rsidRPr="009E71F1" w:rsidRDefault="00A21AC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A21ACD" w:rsidP="00A21AC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Projekty ich ocena i wnioski</w:t>
            </w:r>
          </w:p>
          <w:p w:rsidR="00A21ACD" w:rsidRPr="009E71F1" w:rsidRDefault="00A21ACD" w:rsidP="00A21AC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E7F1E" w:rsidP="00C72F9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="00A2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rojekt </w:t>
            </w:r>
            <w:r w:rsidR="00C72F9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A21AC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72F9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0C2E45" w:rsidRDefault="00ED11F9" w:rsidP="000C2E45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  <w:r w:rsidRPr="000C2E45">
              <w:rPr>
                <w:rFonts w:ascii="Arial" w:hAnsi="Arial" w:cs="Arial"/>
                <w:sz w:val="16"/>
                <w:szCs w:val="16"/>
              </w:rPr>
              <w:t>Literatura podstawowa i uzupełniająca:</w:t>
            </w:r>
          </w:p>
          <w:p w:rsidR="00C72F9D" w:rsidRPr="000C2E45" w:rsidRDefault="00C72F9D" w:rsidP="000C2E45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</w:p>
          <w:p w:rsidR="00091137" w:rsidRPr="000C2E45" w:rsidRDefault="00091137" w:rsidP="000C2E45">
            <w:pPr>
              <w:tabs>
                <w:tab w:val="left" w:pos="4680"/>
              </w:tabs>
              <w:ind w:left="2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2E45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72F9D" w:rsidRPr="00263F1E" w:rsidRDefault="00C72F9D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>Breiman</w:t>
            </w:r>
            <w:proofErr w:type="spellEnd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 xml:space="preserve"> L., “Statistical Modeling: The Two Cultures“, Statistical Science    2001, Vol. 16, No. 3, 199–231</w:t>
            </w:r>
          </w:p>
          <w:p w:rsidR="00C72F9D" w:rsidRPr="00263F1E" w:rsidRDefault="00C72F9D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 xml:space="preserve">Dinsmore T , “Disruptive Analytics: Charting Your Strategy for Next-Generation Business Analytics”, </w:t>
            </w:r>
            <w:proofErr w:type="spellStart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>Apress</w:t>
            </w:r>
            <w:proofErr w:type="spellEnd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 xml:space="preserve"> 2016</w:t>
            </w:r>
          </w:p>
          <w:p w:rsidR="00C72F9D" w:rsidRPr="00C72F9D" w:rsidRDefault="00C72F9D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72F9D">
              <w:rPr>
                <w:rFonts w:ascii="Arial" w:hAnsi="Arial" w:cs="Arial"/>
                <w:sz w:val="16"/>
                <w:szCs w:val="16"/>
              </w:rPr>
              <w:t>Elmasri</w:t>
            </w:r>
            <w:proofErr w:type="spellEnd"/>
            <w:r w:rsidRPr="00C72F9D">
              <w:rPr>
                <w:rFonts w:ascii="Arial" w:hAnsi="Arial" w:cs="Arial"/>
                <w:sz w:val="16"/>
                <w:szCs w:val="16"/>
              </w:rPr>
              <w:t xml:space="preserve"> R., </w:t>
            </w:r>
            <w:proofErr w:type="spellStart"/>
            <w:r w:rsidRPr="00C72F9D">
              <w:rPr>
                <w:rFonts w:ascii="Arial" w:hAnsi="Arial" w:cs="Arial"/>
                <w:sz w:val="16"/>
                <w:szCs w:val="16"/>
              </w:rPr>
              <w:t>Navathe</w:t>
            </w:r>
            <w:proofErr w:type="spellEnd"/>
            <w:r w:rsidRPr="00C72F9D">
              <w:rPr>
                <w:rFonts w:ascii="Arial" w:hAnsi="Arial" w:cs="Arial"/>
                <w:sz w:val="16"/>
                <w:szCs w:val="16"/>
              </w:rPr>
              <w:t xml:space="preserve"> S. (2005) Wprowadzenie do systemów baz danych, Wydawnictwo Helion, Gliwice</w:t>
            </w:r>
          </w:p>
          <w:p w:rsidR="000C2E45" w:rsidRDefault="00C72F9D" w:rsidP="000C2E4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0C2E45">
              <w:rPr>
                <w:rFonts w:ascii="Arial" w:hAnsi="Arial" w:cs="Arial"/>
                <w:sz w:val="16"/>
                <w:szCs w:val="16"/>
              </w:rPr>
              <w:t xml:space="preserve">Hand D., </w:t>
            </w:r>
            <w:proofErr w:type="spellStart"/>
            <w:r w:rsidRPr="000C2E45">
              <w:rPr>
                <w:rFonts w:ascii="Arial" w:hAnsi="Arial" w:cs="Arial"/>
                <w:sz w:val="16"/>
                <w:szCs w:val="16"/>
              </w:rPr>
              <w:t>Mannila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</w:rPr>
              <w:t xml:space="preserve"> H., </w:t>
            </w:r>
            <w:proofErr w:type="spellStart"/>
            <w:r w:rsidRPr="000C2E45">
              <w:rPr>
                <w:rFonts w:ascii="Arial" w:hAnsi="Arial" w:cs="Arial"/>
                <w:sz w:val="16"/>
                <w:szCs w:val="16"/>
              </w:rPr>
              <w:t>Smyth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</w:rPr>
              <w:t xml:space="preserve"> P. (2005) Eksploracja danych, Wydawnictwo WNT</w:t>
            </w:r>
          </w:p>
          <w:p w:rsidR="000C2E45" w:rsidRPr="000C2E45" w:rsidRDefault="000C2E45" w:rsidP="000C2E4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C2E45">
              <w:rPr>
                <w:rFonts w:ascii="Arial" w:hAnsi="Arial" w:cs="Arial"/>
                <w:sz w:val="16"/>
                <w:szCs w:val="16"/>
              </w:rPr>
              <w:t>Larose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</w:rPr>
              <w:t xml:space="preserve"> T.D. (2008) Metody i modele eksploracji danych, Wydawnictwo Naukowe PWN, Warszawa</w:t>
            </w:r>
          </w:p>
          <w:p w:rsidR="00307348" w:rsidRPr="00C72F9D" w:rsidRDefault="00307348" w:rsidP="000C2E45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07348" w:rsidRPr="000C2E45" w:rsidRDefault="00307348" w:rsidP="000C2E45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  <w:r w:rsidRPr="000C2E45">
              <w:rPr>
                <w:rFonts w:ascii="Arial" w:hAnsi="Arial" w:cs="Arial"/>
                <w:sz w:val="16"/>
                <w:szCs w:val="16"/>
              </w:rPr>
              <w:t>Literatura uzupełniająca</w:t>
            </w:r>
          </w:p>
          <w:p w:rsidR="0068115C" w:rsidRPr="000C2E45" w:rsidRDefault="0068115C" w:rsidP="00C72F9D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</w:p>
          <w:p w:rsidR="0068115C" w:rsidRPr="00263F1E" w:rsidRDefault="0068115C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>Graham J., “Missing Data: Analysis and Design”, Springer, 2012</w:t>
            </w:r>
          </w:p>
          <w:p w:rsidR="000C2E45" w:rsidRPr="000C2E45" w:rsidRDefault="0068115C" w:rsidP="000C2E4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>Heardle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>W.,”Applied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 xml:space="preserve"> Multivariate Statistical Analysis”, Springer.2015</w:t>
            </w:r>
          </w:p>
          <w:p w:rsidR="0068115C" w:rsidRPr="000C2E45" w:rsidRDefault="0068115C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>Tucker L., MacCallum R., “Exploratory Factor Analysis”, Ohio State University, Columbus, (1997)</w:t>
            </w:r>
          </w:p>
          <w:p w:rsidR="00C72F9D" w:rsidRPr="00C72F9D" w:rsidRDefault="00C72F9D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2F9D">
              <w:rPr>
                <w:rFonts w:ascii="Arial" w:hAnsi="Arial" w:cs="Arial"/>
                <w:sz w:val="16"/>
                <w:szCs w:val="16"/>
              </w:rPr>
              <w:t xml:space="preserve">Banachowski L., </w:t>
            </w:r>
            <w:proofErr w:type="spellStart"/>
            <w:r w:rsidRPr="00C72F9D">
              <w:rPr>
                <w:rFonts w:ascii="Arial" w:hAnsi="Arial" w:cs="Arial"/>
                <w:sz w:val="16"/>
                <w:szCs w:val="16"/>
              </w:rPr>
              <w:t>Diks</w:t>
            </w:r>
            <w:proofErr w:type="spellEnd"/>
            <w:r w:rsidRPr="00C72F9D">
              <w:rPr>
                <w:rFonts w:ascii="Arial" w:hAnsi="Arial" w:cs="Arial"/>
                <w:sz w:val="16"/>
                <w:szCs w:val="16"/>
              </w:rPr>
              <w:t xml:space="preserve"> K., </w:t>
            </w:r>
            <w:proofErr w:type="spellStart"/>
            <w:r w:rsidRPr="00C72F9D">
              <w:rPr>
                <w:rFonts w:ascii="Arial" w:hAnsi="Arial" w:cs="Arial"/>
                <w:sz w:val="16"/>
                <w:szCs w:val="16"/>
              </w:rPr>
              <w:t>Rytter</w:t>
            </w:r>
            <w:proofErr w:type="spellEnd"/>
            <w:r w:rsidRPr="00C72F9D">
              <w:rPr>
                <w:rFonts w:ascii="Arial" w:hAnsi="Arial" w:cs="Arial"/>
                <w:sz w:val="16"/>
                <w:szCs w:val="16"/>
              </w:rPr>
              <w:t xml:space="preserve"> W. (2006) Algorytmy i struktury danych, Wydawnictwo WNT </w:t>
            </w:r>
          </w:p>
          <w:p w:rsidR="0068115C" w:rsidRPr="00C72F9D" w:rsidRDefault="0068115C" w:rsidP="00C72F9D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307348" w:rsidRDefault="00307348">
      <w:pPr>
        <w:rPr>
          <w:sz w:val="16"/>
        </w:rPr>
      </w:pPr>
    </w:p>
    <w:p w:rsidR="008F7E6F" w:rsidRPr="000C2E45" w:rsidRDefault="008F7E6F" w:rsidP="000C2E45">
      <w:pPr>
        <w:ind w:left="360"/>
        <w:rPr>
          <w:sz w:val="16"/>
        </w:rPr>
      </w:pPr>
      <w:r w:rsidRPr="000C2E45"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8115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8115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664F7">
              <w:rPr>
                <w:b/>
                <w:bCs/>
                <w:sz w:val="18"/>
                <w:szCs w:val="18"/>
              </w:rPr>
              <w:t>.5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263F1E" w:rsidRDefault="000B5C3B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0B5C3B">
              <w:rPr>
                <w:rFonts w:ascii="Arial" w:hAnsi="Arial" w:cs="Arial"/>
                <w:sz w:val="16"/>
                <w:szCs w:val="16"/>
              </w:rPr>
              <w:t>Ma podstawową wiedzę w zakresie standardów i norm technicznych w informatyce.</w:t>
            </w:r>
          </w:p>
        </w:tc>
        <w:tc>
          <w:tcPr>
            <w:tcW w:w="3001" w:type="dxa"/>
          </w:tcPr>
          <w:p w:rsidR="00263F1E" w:rsidRPr="00263F1E" w:rsidRDefault="0052772A" w:rsidP="00263F1E">
            <w:pPr>
              <w:rPr>
                <w:rFonts w:ascii="Arial" w:hAnsi="Arial" w:cs="Arial"/>
                <w:sz w:val="16"/>
                <w:szCs w:val="16"/>
              </w:rPr>
            </w:pPr>
            <w:r w:rsidRPr="00263F1E">
              <w:rPr>
                <w:rFonts w:ascii="Arial" w:hAnsi="Arial" w:cs="Arial"/>
                <w:sz w:val="16"/>
                <w:szCs w:val="16"/>
              </w:rPr>
              <w:t>K_</w:t>
            </w:r>
            <w:r w:rsidR="00DC4191" w:rsidRPr="00263F1E">
              <w:rPr>
                <w:rFonts w:ascii="Arial" w:hAnsi="Arial" w:cs="Arial"/>
                <w:sz w:val="16"/>
                <w:szCs w:val="16"/>
              </w:rPr>
              <w:t>W</w:t>
            </w:r>
            <w:r w:rsidR="000B5C3B">
              <w:rPr>
                <w:rFonts w:ascii="Arial" w:hAnsi="Arial" w:cs="Arial"/>
                <w:sz w:val="16"/>
                <w:szCs w:val="16"/>
              </w:rPr>
              <w:t>10</w:t>
            </w:r>
            <w:r w:rsidRPr="00263F1E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263F1E" w:rsidRPr="00263F1E">
              <w:rPr>
                <w:rFonts w:ascii="Arial" w:hAnsi="Arial" w:cs="Arial"/>
                <w:sz w:val="16"/>
                <w:szCs w:val="16"/>
              </w:rPr>
              <w:t>P6S_WG</w:t>
            </w:r>
          </w:p>
          <w:p w:rsidR="00263F1E" w:rsidRPr="00263F1E" w:rsidRDefault="00263F1E" w:rsidP="006478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1" w:type="dxa"/>
          </w:tcPr>
          <w:p w:rsidR="0093211F" w:rsidRPr="00FB1C10" w:rsidRDefault="00263F1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263F1E" w:rsidRDefault="00263F1E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263F1E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</w:tc>
        <w:tc>
          <w:tcPr>
            <w:tcW w:w="3001" w:type="dxa"/>
          </w:tcPr>
          <w:p w:rsidR="0093211F" w:rsidRPr="0052772A" w:rsidRDefault="0052772A" w:rsidP="00263F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63F1E">
              <w:rPr>
                <w:bCs/>
                <w:sz w:val="18"/>
                <w:szCs w:val="18"/>
              </w:rPr>
              <w:t>W18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63F1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263F1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263F1E" w:rsidRDefault="000B5C3B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0B5C3B">
              <w:rPr>
                <w:rFonts w:ascii="Arial" w:hAnsi="Arial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</w:tc>
        <w:tc>
          <w:tcPr>
            <w:tcW w:w="3001" w:type="dxa"/>
          </w:tcPr>
          <w:p w:rsidR="0093211F" w:rsidRPr="0052772A" w:rsidRDefault="0052772A" w:rsidP="000B5C3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0B5C3B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63F1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B5C3B" w:rsidRPr="00FB1C10" w:rsidTr="0093211F">
        <w:tc>
          <w:tcPr>
            <w:tcW w:w="1547" w:type="dxa"/>
          </w:tcPr>
          <w:p w:rsidR="000B5C3B" w:rsidRPr="00091137" w:rsidRDefault="000B5C3B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0B5C3B" w:rsidRPr="00263F1E" w:rsidRDefault="000B5C3B" w:rsidP="00C6170F">
            <w:pPr>
              <w:rPr>
                <w:rFonts w:ascii="Arial" w:hAnsi="Arial" w:cs="Arial"/>
                <w:sz w:val="16"/>
                <w:szCs w:val="16"/>
              </w:rPr>
            </w:pPr>
            <w:r w:rsidRPr="00263F1E">
              <w:rPr>
                <w:rFonts w:ascii="Arial" w:hAnsi="Arial" w:cs="Arial"/>
                <w:sz w:val="16"/>
                <w:szCs w:val="16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</w:tc>
        <w:tc>
          <w:tcPr>
            <w:tcW w:w="3001" w:type="dxa"/>
          </w:tcPr>
          <w:p w:rsidR="000B5C3B" w:rsidRPr="0052772A" w:rsidRDefault="000B5C3B" w:rsidP="00C6170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0B5C3B" w:rsidRPr="00FB1C10" w:rsidRDefault="000B5C3B" w:rsidP="00C617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263F1E" w:rsidRDefault="000B5C3B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0B5C3B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zadań i problemów informatycznych.</w:t>
            </w:r>
          </w:p>
        </w:tc>
        <w:tc>
          <w:tcPr>
            <w:tcW w:w="3001" w:type="dxa"/>
          </w:tcPr>
          <w:p w:rsidR="0093211F" w:rsidRPr="0052772A" w:rsidRDefault="0052772A" w:rsidP="000B5C3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0B5C3B">
              <w:rPr>
                <w:bCs/>
                <w:sz w:val="18"/>
                <w:szCs w:val="18"/>
              </w:rPr>
              <w:t>2</w:t>
            </w:r>
            <w:r w:rsidR="00263F1E">
              <w:rPr>
                <w:bCs/>
                <w:sz w:val="18"/>
                <w:szCs w:val="18"/>
              </w:rPr>
              <w:t>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63F1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0B5C3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B5C3B" w:rsidRDefault="0093211F" w:rsidP="000B5C3B">
            <w:pPr>
              <w:rPr>
                <w:bCs/>
                <w:sz w:val="18"/>
                <w:szCs w:val="18"/>
              </w:rPr>
            </w:pPr>
            <w:r w:rsidRPr="000B5C3B">
              <w:rPr>
                <w:bCs/>
                <w:sz w:val="18"/>
                <w:szCs w:val="18"/>
              </w:rPr>
              <w:t xml:space="preserve">Kompetencje </w:t>
            </w:r>
            <w:r w:rsidR="000B5C3B" w:rsidRPr="000B5C3B">
              <w:rPr>
                <w:bCs/>
                <w:sz w:val="18"/>
                <w:szCs w:val="18"/>
              </w:rPr>
              <w:t>1</w:t>
            </w:r>
            <w:r w:rsidRPr="000B5C3B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0B5C3B" w:rsidRDefault="000B5C3B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0B5C3B">
              <w:rPr>
                <w:rFonts w:ascii="Arial" w:hAnsi="Arial" w:cs="Arial"/>
                <w:sz w:val="16"/>
                <w:szCs w:val="16"/>
              </w:rPr>
              <w:t xml:space="preserve">Rozumie potrzebę </w:t>
            </w:r>
            <w:proofErr w:type="spellStart"/>
            <w:r w:rsidRPr="000B5C3B">
              <w:rPr>
                <w:rFonts w:ascii="Arial" w:hAnsi="Arial" w:cs="Arial"/>
                <w:sz w:val="16"/>
                <w:szCs w:val="16"/>
              </w:rPr>
              <w:t>zachowań</w:t>
            </w:r>
            <w:proofErr w:type="spellEnd"/>
            <w:r w:rsidRPr="000B5C3B">
              <w:rPr>
                <w:rFonts w:ascii="Arial" w:hAnsi="Arial" w:cs="Arial"/>
                <w:sz w:val="16"/>
                <w:szCs w:val="16"/>
              </w:rPr>
              <w:t xml:space="preserve"> profesjonalnych i przestrzegania zasad etyki, w tym uczciwości.</w:t>
            </w:r>
          </w:p>
        </w:tc>
        <w:tc>
          <w:tcPr>
            <w:tcW w:w="3001" w:type="dxa"/>
          </w:tcPr>
          <w:p w:rsidR="0093211F" w:rsidRPr="00FB1C10" w:rsidRDefault="000B5C3B" w:rsidP="000B5C3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0B5C3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502" w:rsidRDefault="00245502" w:rsidP="002C0CA5">
      <w:pPr>
        <w:spacing w:line="240" w:lineRule="auto"/>
      </w:pPr>
      <w:r>
        <w:separator/>
      </w:r>
    </w:p>
  </w:endnote>
  <w:endnote w:type="continuationSeparator" w:id="0">
    <w:p w:rsidR="00245502" w:rsidRDefault="0024550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502" w:rsidRDefault="00245502" w:rsidP="002C0CA5">
      <w:pPr>
        <w:spacing w:line="240" w:lineRule="auto"/>
      </w:pPr>
      <w:r>
        <w:separator/>
      </w:r>
    </w:p>
  </w:footnote>
  <w:footnote w:type="continuationSeparator" w:id="0">
    <w:p w:rsidR="00245502" w:rsidRDefault="0024550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DD5220A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EEE7B82"/>
    <w:multiLevelType w:val="hybridMultilevel"/>
    <w:tmpl w:val="D6587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44C1F"/>
    <w:multiLevelType w:val="hybridMultilevel"/>
    <w:tmpl w:val="F9F01A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410FE"/>
    <w:multiLevelType w:val="hybridMultilevel"/>
    <w:tmpl w:val="40B26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15F03A32"/>
    <w:multiLevelType w:val="hybridMultilevel"/>
    <w:tmpl w:val="04D0F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E3680"/>
    <w:multiLevelType w:val="hybridMultilevel"/>
    <w:tmpl w:val="073CD1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76153"/>
    <w:multiLevelType w:val="hybridMultilevel"/>
    <w:tmpl w:val="EFE49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14881"/>
    <w:multiLevelType w:val="hybridMultilevel"/>
    <w:tmpl w:val="79DC790C"/>
    <w:lvl w:ilvl="0" w:tplc="37A64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92B88"/>
    <w:multiLevelType w:val="hybridMultilevel"/>
    <w:tmpl w:val="46049A16"/>
    <w:lvl w:ilvl="0" w:tplc="201674C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405B9"/>
    <w:multiLevelType w:val="hybridMultilevel"/>
    <w:tmpl w:val="964EBC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435F3C"/>
    <w:multiLevelType w:val="hybridMultilevel"/>
    <w:tmpl w:val="76029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9" w15:restartNumberingAfterBreak="0">
    <w:nsid w:val="6565130B"/>
    <w:multiLevelType w:val="hybridMultilevel"/>
    <w:tmpl w:val="704EEC50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6A906FB3"/>
    <w:multiLevelType w:val="hybridMultilevel"/>
    <w:tmpl w:val="07A49BC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87314"/>
    <w:multiLevelType w:val="hybridMultilevel"/>
    <w:tmpl w:val="25B281AA"/>
    <w:lvl w:ilvl="0" w:tplc="37A641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5"/>
  </w:num>
  <w:num w:numId="2">
    <w:abstractNumId w:val="19"/>
  </w:num>
  <w:num w:numId="3">
    <w:abstractNumId w:val="18"/>
  </w:num>
  <w:num w:numId="4">
    <w:abstractNumId w:val="0"/>
  </w:num>
  <w:num w:numId="5">
    <w:abstractNumId w:val="20"/>
  </w:num>
  <w:num w:numId="6">
    <w:abstractNumId w:val="7"/>
  </w:num>
  <w:num w:numId="7">
    <w:abstractNumId w:val="2"/>
  </w:num>
  <w:num w:numId="8">
    <w:abstractNumId w:val="1"/>
  </w:num>
  <w:num w:numId="9">
    <w:abstractNumId w:val="13"/>
  </w:num>
  <w:num w:numId="10">
    <w:abstractNumId w:val="10"/>
  </w:num>
  <w:num w:numId="11">
    <w:abstractNumId w:val="16"/>
  </w:num>
  <w:num w:numId="12">
    <w:abstractNumId w:val="17"/>
  </w:num>
  <w:num w:numId="13">
    <w:abstractNumId w:val="14"/>
  </w:num>
  <w:num w:numId="14">
    <w:abstractNumId w:val="22"/>
  </w:num>
  <w:num w:numId="15">
    <w:abstractNumId w:val="15"/>
  </w:num>
  <w:num w:numId="16">
    <w:abstractNumId w:val="12"/>
  </w:num>
  <w:num w:numId="17">
    <w:abstractNumId w:val="21"/>
  </w:num>
  <w:num w:numId="18">
    <w:abstractNumId w:val="15"/>
  </w:num>
  <w:num w:numId="19">
    <w:abstractNumId w:val="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4"/>
  </w:num>
  <w:num w:numId="23">
    <w:abstractNumId w:val="11"/>
  </w:num>
  <w:num w:numId="24">
    <w:abstractNumId w:val="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B5C3B"/>
    <w:rsid w:val="000C2E45"/>
    <w:rsid w:val="000C4232"/>
    <w:rsid w:val="00151533"/>
    <w:rsid w:val="00207BBF"/>
    <w:rsid w:val="00245502"/>
    <w:rsid w:val="00263F1E"/>
    <w:rsid w:val="00280311"/>
    <w:rsid w:val="002C0CA5"/>
    <w:rsid w:val="00307348"/>
    <w:rsid w:val="00341D25"/>
    <w:rsid w:val="003524D5"/>
    <w:rsid w:val="0036131B"/>
    <w:rsid w:val="003664F7"/>
    <w:rsid w:val="003B0B90"/>
    <w:rsid w:val="003B680D"/>
    <w:rsid w:val="003D1FD9"/>
    <w:rsid w:val="00481690"/>
    <w:rsid w:val="004F5168"/>
    <w:rsid w:val="0052772A"/>
    <w:rsid w:val="00566310"/>
    <w:rsid w:val="006674DC"/>
    <w:rsid w:val="0068115C"/>
    <w:rsid w:val="006C766B"/>
    <w:rsid w:val="006D297A"/>
    <w:rsid w:val="006D34A0"/>
    <w:rsid w:val="0072568B"/>
    <w:rsid w:val="00735F91"/>
    <w:rsid w:val="0077578F"/>
    <w:rsid w:val="007C0C00"/>
    <w:rsid w:val="007D736E"/>
    <w:rsid w:val="008058C4"/>
    <w:rsid w:val="00860FAB"/>
    <w:rsid w:val="00877513"/>
    <w:rsid w:val="008C5679"/>
    <w:rsid w:val="008F7E6F"/>
    <w:rsid w:val="00912188"/>
    <w:rsid w:val="00925376"/>
    <w:rsid w:val="0093211F"/>
    <w:rsid w:val="00965A2D"/>
    <w:rsid w:val="00966E0B"/>
    <w:rsid w:val="0098606F"/>
    <w:rsid w:val="009B21A4"/>
    <w:rsid w:val="009E71F1"/>
    <w:rsid w:val="00A21ACD"/>
    <w:rsid w:val="00A43564"/>
    <w:rsid w:val="00A77A56"/>
    <w:rsid w:val="00AA55E5"/>
    <w:rsid w:val="00B2721F"/>
    <w:rsid w:val="00B437ED"/>
    <w:rsid w:val="00B52B0C"/>
    <w:rsid w:val="00BE7F1E"/>
    <w:rsid w:val="00C72F9D"/>
    <w:rsid w:val="00CD0414"/>
    <w:rsid w:val="00CF30C4"/>
    <w:rsid w:val="00D12881"/>
    <w:rsid w:val="00DC4191"/>
    <w:rsid w:val="00E4596B"/>
    <w:rsid w:val="00E617E3"/>
    <w:rsid w:val="00ED11F9"/>
    <w:rsid w:val="00EE3516"/>
    <w:rsid w:val="00EE4F54"/>
    <w:rsid w:val="00F17173"/>
    <w:rsid w:val="00F66E3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B52B0C"/>
  </w:style>
  <w:style w:type="character" w:styleId="Pogrubienie">
    <w:name w:val="Strong"/>
    <w:uiPriority w:val="22"/>
    <w:qFormat/>
    <w:rsid w:val="006811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12</cp:revision>
  <cp:lastPrinted>2019-03-18T08:34:00Z</cp:lastPrinted>
  <dcterms:created xsi:type="dcterms:W3CDTF">2019-05-09T17:42:00Z</dcterms:created>
  <dcterms:modified xsi:type="dcterms:W3CDTF">2019-05-13T12:40:00Z</dcterms:modified>
</cp:coreProperties>
</file>